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1B" w:rsidRPr="000D031B" w:rsidRDefault="000D031B" w:rsidP="000D031B">
      <w:pPr>
        <w:spacing w:after="0" w:line="240" w:lineRule="auto"/>
        <w:rPr>
          <w:rFonts w:ascii="Verdana" w:eastAsia="Times New Roman" w:hAnsi="Verdana" w:cs="Times New Roman"/>
          <w:b/>
          <w:sz w:val="24"/>
          <w:szCs w:val="24"/>
        </w:rPr>
      </w:pPr>
      <w:r w:rsidRPr="000D031B">
        <w:rPr>
          <w:rFonts w:ascii="Verdana" w:eastAsia="Times New Roman" w:hAnsi="Verdana" w:cs="Times New Roman"/>
          <w:b/>
          <w:sz w:val="24"/>
          <w:szCs w:val="24"/>
        </w:rPr>
        <w:t>Essential Duties and Responsibilities:</w:t>
      </w:r>
    </w:p>
    <w:p w:rsidR="000D031B" w:rsidRPr="000D031B" w:rsidRDefault="000D031B" w:rsidP="000D031B">
      <w:pPr>
        <w:spacing w:after="0" w:line="240" w:lineRule="auto"/>
        <w:rPr>
          <w:rFonts w:ascii="Verdana" w:eastAsia="Times New Roman" w:hAnsi="Verdana" w:cs="Times New Roman"/>
          <w:sz w:val="24"/>
          <w:szCs w:val="24"/>
        </w:rPr>
      </w:pP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 xml:space="preserve">Responsible for outreach to adults and families residing in </w:t>
      </w:r>
      <w:r w:rsidRPr="000D031B">
        <w:rPr>
          <w:rFonts w:ascii="Verdana" w:eastAsia="Times New Roman" w:hAnsi="Verdana" w:cs="Times New Roman"/>
          <w:sz w:val="24"/>
          <w:szCs w:val="24"/>
        </w:rPr>
        <w:t>[County]</w:t>
      </w:r>
      <w:r w:rsidRPr="000D031B">
        <w:rPr>
          <w:rFonts w:ascii="Verdana" w:eastAsia="Times New Roman" w:hAnsi="Verdana" w:cs="Times New Roman"/>
          <w:sz w:val="24"/>
          <w:szCs w:val="24"/>
        </w:rPr>
        <w:t xml:space="preserve"> or those who seek healthcare in </w:t>
      </w:r>
      <w:r w:rsidRPr="000D031B">
        <w:rPr>
          <w:rFonts w:ascii="Verdana" w:eastAsia="Times New Roman" w:hAnsi="Verdana" w:cs="Times New Roman"/>
          <w:sz w:val="24"/>
          <w:szCs w:val="24"/>
        </w:rPr>
        <w:t>[County]</w:t>
      </w:r>
      <w:r w:rsidRPr="000D031B">
        <w:rPr>
          <w:rFonts w:ascii="Verdana" w:eastAsia="Times New Roman" w:hAnsi="Verdana" w:cs="Times New Roman"/>
          <w:sz w:val="24"/>
          <w:szCs w:val="24"/>
        </w:rPr>
        <w:t xml:space="preserve">, to increase awareness and the access modes for health insurance options. </w:t>
      </w:r>
      <w:proofErr w:type="gramStart"/>
      <w:r w:rsidRPr="000D031B">
        <w:rPr>
          <w:rFonts w:ascii="Verdana" w:eastAsia="Times New Roman" w:hAnsi="Verdana" w:cs="Times New Roman"/>
          <w:sz w:val="24"/>
          <w:szCs w:val="24"/>
        </w:rPr>
        <w:t>Assists new and existing patients, and uninsured commu</w:t>
      </w:r>
      <w:bookmarkStart w:id="0" w:name="_GoBack"/>
      <w:bookmarkEnd w:id="0"/>
      <w:r w:rsidRPr="000D031B">
        <w:rPr>
          <w:rFonts w:ascii="Verdana" w:eastAsia="Times New Roman" w:hAnsi="Verdana" w:cs="Times New Roman"/>
          <w:sz w:val="24"/>
          <w:szCs w:val="24"/>
        </w:rPr>
        <w:t>nity members, in the correct completion of Medicaid, CHIP, and/or Health Insurance Marketplaces health insurance applications.</w:t>
      </w:r>
      <w:proofErr w:type="gramEnd"/>
      <w:r w:rsidRPr="000D031B">
        <w:rPr>
          <w:rFonts w:ascii="Verdana" w:eastAsia="Times New Roman" w:hAnsi="Verdana" w:cs="Times New Roman"/>
          <w:sz w:val="24"/>
          <w:szCs w:val="24"/>
        </w:rPr>
        <w:t xml:space="preserve"> Provide information and assistance in a fair, accurate, and impartial manner. Provide information and assistance in a manner that is culturally and linguistically appropriate to diverse communities and accessible to individuals with disabilities. Provide referrals to any applicable office of health insurance consumer</w:t>
      </w:r>
      <w:r w:rsidRPr="000D031B">
        <w:rPr>
          <w:rFonts w:ascii="Verdana" w:eastAsia="Times New Roman" w:hAnsi="Verdana" w:cs="Times New Roman"/>
          <w:sz w:val="24"/>
          <w:szCs w:val="24"/>
        </w:rPr>
        <w:t xml:space="preserve"> assistance</w:t>
      </w:r>
      <w:r w:rsidRPr="000D031B">
        <w:rPr>
          <w:rFonts w:ascii="Verdana" w:eastAsia="Times New Roman" w:hAnsi="Verdana" w:cs="Times New Roman"/>
          <w:sz w:val="24"/>
          <w:szCs w:val="24"/>
        </w:rPr>
        <w:t xml:space="preserve">. Outreach activities will be conducted in neighborhoods, agencies, churches, </w:t>
      </w:r>
      <w:r w:rsidRPr="000D031B">
        <w:rPr>
          <w:rFonts w:ascii="Verdana" w:eastAsia="Times New Roman" w:hAnsi="Verdana" w:cs="Times New Roman"/>
          <w:sz w:val="24"/>
          <w:szCs w:val="24"/>
        </w:rPr>
        <w:t>[CHC]</w:t>
      </w:r>
      <w:r w:rsidRPr="000D031B">
        <w:rPr>
          <w:rFonts w:ascii="Verdana" w:eastAsia="Times New Roman" w:hAnsi="Verdana" w:cs="Times New Roman"/>
          <w:sz w:val="24"/>
          <w:szCs w:val="24"/>
        </w:rPr>
        <w:t xml:space="preserve"> dental and medical units, and other various community outlets. Identify adults and families in need of health insurance and connect them to enrollment resources. Perform assignments related to the service goals and objectives of the program. </w:t>
      </w:r>
      <w:proofErr w:type="gramStart"/>
      <w:r w:rsidRPr="000D031B">
        <w:rPr>
          <w:rFonts w:ascii="Verdana" w:eastAsia="Times New Roman" w:hAnsi="Verdana" w:cs="Times New Roman"/>
          <w:sz w:val="24"/>
          <w:szCs w:val="24"/>
        </w:rPr>
        <w:t>Must comply with organizational and departmental policies and regulations.</w:t>
      </w:r>
      <w:proofErr w:type="gramEnd"/>
      <w:r w:rsidRPr="000D031B">
        <w:rPr>
          <w:rFonts w:ascii="Verdana" w:eastAsia="Times New Roman" w:hAnsi="Verdana" w:cs="Times New Roman"/>
          <w:sz w:val="24"/>
          <w:szCs w:val="24"/>
        </w:rPr>
        <w:t xml:space="preserve"> </w:t>
      </w:r>
      <w:proofErr w:type="gramStart"/>
      <w:r w:rsidRPr="000D031B">
        <w:rPr>
          <w:rFonts w:ascii="Verdana" w:eastAsia="Times New Roman" w:hAnsi="Verdana" w:cs="Times New Roman"/>
          <w:sz w:val="24"/>
          <w:szCs w:val="24"/>
        </w:rPr>
        <w:t>Participates in training and educational opportunities related to the Affordable Care Act Marketplace, CHIP and Medicaid enrollment standards and competencies.</w:t>
      </w:r>
      <w:proofErr w:type="gramEnd"/>
      <w:r w:rsidRPr="000D031B">
        <w:rPr>
          <w:rFonts w:ascii="Verdana" w:eastAsia="Times New Roman" w:hAnsi="Verdana" w:cs="Times New Roman"/>
          <w:sz w:val="24"/>
          <w:szCs w:val="24"/>
        </w:rPr>
        <w:t xml:space="preserve"> </w:t>
      </w:r>
      <w:proofErr w:type="gramStart"/>
      <w:r w:rsidRPr="000D031B">
        <w:rPr>
          <w:rFonts w:ascii="Verdana" w:eastAsia="Times New Roman" w:hAnsi="Verdana" w:cs="Times New Roman"/>
          <w:sz w:val="24"/>
          <w:szCs w:val="24"/>
        </w:rPr>
        <w:t>Incorporates new learning into daily work.</w:t>
      </w:r>
      <w:proofErr w:type="gramEnd"/>
      <w:r w:rsidRPr="000D031B">
        <w:rPr>
          <w:rFonts w:ascii="Verdana" w:eastAsia="Times New Roman" w:hAnsi="Verdana" w:cs="Times New Roman"/>
          <w:sz w:val="24"/>
          <w:szCs w:val="24"/>
        </w:rPr>
        <w:t xml:space="preserve"> Reads appropriate journals and articles. </w:t>
      </w:r>
      <w:proofErr w:type="gramStart"/>
      <w:r w:rsidRPr="000D031B">
        <w:rPr>
          <w:rFonts w:ascii="Verdana" w:eastAsia="Times New Roman" w:hAnsi="Verdana" w:cs="Times New Roman"/>
          <w:sz w:val="24"/>
          <w:szCs w:val="24"/>
        </w:rPr>
        <w:t>Stays current on local concerns/issues.</w:t>
      </w:r>
      <w:proofErr w:type="gramEnd"/>
      <w:r w:rsidRPr="000D031B">
        <w:rPr>
          <w:rFonts w:ascii="Verdana" w:eastAsia="Times New Roman" w:hAnsi="Verdana" w:cs="Times New Roman"/>
          <w:sz w:val="24"/>
          <w:szCs w:val="24"/>
        </w:rPr>
        <w:t xml:space="preserve"> Demonstrates and maintains expertise in eligibility and enrollment rules and procedures; the range of qualified health plan options and insurance affordability programs; the needs of underserved and vulnerable population; and privacy and security standards. Demonstrate the capacity to conduct “in reach” with currently uninsured health center patients and “outreach” to non-health center patients who access healthcare in </w:t>
      </w:r>
      <w:r w:rsidRPr="000D031B">
        <w:rPr>
          <w:rFonts w:ascii="Verdana" w:eastAsia="Times New Roman" w:hAnsi="Verdana" w:cs="Times New Roman"/>
          <w:sz w:val="24"/>
          <w:szCs w:val="24"/>
        </w:rPr>
        <w:t>[County]</w:t>
      </w:r>
      <w:r w:rsidRPr="000D031B">
        <w:rPr>
          <w:rFonts w:ascii="Verdana" w:eastAsia="Times New Roman" w:hAnsi="Verdana" w:cs="Times New Roman"/>
          <w:sz w:val="24"/>
          <w:szCs w:val="24"/>
        </w:rPr>
        <w:t xml:space="preserve">.  </w:t>
      </w:r>
      <w:proofErr w:type="gramStart"/>
      <w:r w:rsidRPr="000D031B">
        <w:rPr>
          <w:rFonts w:ascii="Verdana" w:eastAsia="Times New Roman" w:hAnsi="Verdana" w:cs="Times New Roman"/>
          <w:sz w:val="24"/>
          <w:szCs w:val="24"/>
        </w:rPr>
        <w:t>Shares knowledge and skills with other agency staff.</w:t>
      </w:r>
      <w:proofErr w:type="gramEnd"/>
    </w:p>
    <w:p w:rsidR="000D031B" w:rsidRPr="000D031B" w:rsidRDefault="000D031B" w:rsidP="000D031B">
      <w:pPr>
        <w:spacing w:after="0" w:line="240" w:lineRule="auto"/>
        <w:rPr>
          <w:rFonts w:ascii="Verdana" w:eastAsia="Times New Roman" w:hAnsi="Verdana" w:cs="Times New Roman"/>
          <w:sz w:val="24"/>
          <w:szCs w:val="24"/>
        </w:rPr>
      </w:pPr>
    </w:p>
    <w:p w:rsidR="000D031B" w:rsidRPr="000D031B" w:rsidRDefault="000D031B" w:rsidP="000D031B">
      <w:pPr>
        <w:spacing w:after="0" w:line="240" w:lineRule="auto"/>
        <w:rPr>
          <w:rFonts w:ascii="Verdana" w:eastAsia="Times New Roman" w:hAnsi="Verdana" w:cs="Times New Roman"/>
          <w:b/>
          <w:sz w:val="24"/>
          <w:szCs w:val="24"/>
        </w:rPr>
      </w:pPr>
      <w:r w:rsidRPr="000D031B">
        <w:rPr>
          <w:rFonts w:ascii="Verdana" w:eastAsia="Times New Roman" w:hAnsi="Verdana" w:cs="Times New Roman"/>
          <w:b/>
          <w:sz w:val="24"/>
          <w:szCs w:val="24"/>
        </w:rPr>
        <w:t>Key Duties and Responsibilities:</w:t>
      </w:r>
    </w:p>
    <w:p w:rsidR="000D031B" w:rsidRPr="000D031B" w:rsidRDefault="000D031B" w:rsidP="000D031B">
      <w:pPr>
        <w:spacing w:after="0" w:line="240" w:lineRule="auto"/>
        <w:rPr>
          <w:rFonts w:ascii="Verdana" w:eastAsia="Times New Roman" w:hAnsi="Verdana" w:cs="Times New Roman"/>
          <w:sz w:val="24"/>
          <w:szCs w:val="24"/>
        </w:rPr>
      </w:pP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Plan, prepare and implement projects and procedures for effective community outreach and enrollment</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Responsible for documentation of program data and statistics</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Prepare reports and documents as needed or requested</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Evaluates effectiveness of program activities through multiple methods including but not limited to: participating adult and family satisfaction surveys; number of adults and families reached through education and outreach activities; number of adults and families enrolled in Medicaid, CHIP or health insurance options; community service agency satisfaction surveys</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Assist in facilitating workshops, events and other functions pertaining to adult and family outreach and enrollment program</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Coordinate adult and family participation based on individual or family needs assessments and interviews</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lastRenderedPageBreak/>
        <w:t>•</w:t>
      </w:r>
      <w:r w:rsidRPr="000D031B">
        <w:rPr>
          <w:rFonts w:ascii="Verdana" w:eastAsia="Times New Roman" w:hAnsi="Verdana" w:cs="Times New Roman"/>
          <w:sz w:val="24"/>
          <w:szCs w:val="24"/>
        </w:rPr>
        <w:tab/>
        <w:t>Conduct outreach in the community</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Act as a patient advocate</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Provide social support</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Assist in setting follow-up appointments for assessment and/or enrollment purposes</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Assist in transportation needs</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Conduct patient/health insurance option education</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Follow-up with adults and families regarding insurance applications</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Coordinate with other health center personnel and community agencies or volunteers</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Conduct assessments</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Assist adults and families in the re-application process</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 xml:space="preserve">A commitment to the mission of the </w:t>
      </w:r>
      <w:r w:rsidRPr="000D031B">
        <w:rPr>
          <w:rFonts w:ascii="Verdana" w:eastAsia="Times New Roman" w:hAnsi="Verdana" w:cs="Times New Roman"/>
          <w:sz w:val="24"/>
          <w:szCs w:val="24"/>
        </w:rPr>
        <w:t>[CHC]</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Other duties as reasonably assigned</w:t>
      </w:r>
      <w:r w:rsidRPr="000D031B">
        <w:rPr>
          <w:rFonts w:ascii="Verdana" w:eastAsia="Times New Roman" w:hAnsi="Verdana" w:cs="Times New Roman"/>
          <w:sz w:val="24"/>
          <w:szCs w:val="24"/>
        </w:rPr>
        <w:tab/>
      </w:r>
    </w:p>
    <w:p w:rsidR="000D031B" w:rsidRPr="000D031B" w:rsidRDefault="000D031B" w:rsidP="000D031B">
      <w:pPr>
        <w:spacing w:after="0" w:line="240" w:lineRule="auto"/>
        <w:rPr>
          <w:rFonts w:ascii="Verdana" w:eastAsia="Times New Roman" w:hAnsi="Verdana" w:cs="Times New Roman"/>
          <w:sz w:val="24"/>
          <w:szCs w:val="24"/>
        </w:rPr>
      </w:pPr>
    </w:p>
    <w:p w:rsidR="000D031B" w:rsidRPr="000D031B" w:rsidRDefault="000D031B" w:rsidP="000D031B">
      <w:pPr>
        <w:spacing w:after="0" w:line="240" w:lineRule="auto"/>
        <w:rPr>
          <w:rFonts w:ascii="Verdana" w:eastAsia="Times New Roman" w:hAnsi="Verdana" w:cs="Times New Roman"/>
          <w:b/>
          <w:sz w:val="24"/>
          <w:szCs w:val="24"/>
        </w:rPr>
      </w:pPr>
      <w:r w:rsidRPr="000D031B">
        <w:rPr>
          <w:rFonts w:ascii="Verdana" w:eastAsia="Times New Roman" w:hAnsi="Verdana" w:cs="Times New Roman"/>
          <w:b/>
          <w:sz w:val="24"/>
          <w:szCs w:val="24"/>
        </w:rPr>
        <w:t>Qualifications</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 xml:space="preserve">To perform this job successfully, an individual must be able to perform each essential duty satisfactorily after training is provided for increased skills sets and duties. </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Must have high school diploma or G.E.D. College graduate preferred.</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Must possess demonstrated ability to relate to individuals and families of varied ethnic, cultural backgrounds, ages and economic circumstances</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Good knowledge of interviewing and recording techniques; of the surrounding community; program policies; and knowledge of health care systems</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Ability to execute “</w:t>
      </w:r>
      <w:proofErr w:type="spellStart"/>
      <w:r w:rsidRPr="000D031B">
        <w:rPr>
          <w:rFonts w:ascii="Verdana" w:eastAsia="Times New Roman" w:hAnsi="Verdana" w:cs="Times New Roman"/>
          <w:sz w:val="24"/>
          <w:szCs w:val="24"/>
        </w:rPr>
        <w:t>inreach</w:t>
      </w:r>
      <w:proofErr w:type="spellEnd"/>
      <w:r w:rsidRPr="000D031B">
        <w:rPr>
          <w:rFonts w:ascii="Verdana" w:eastAsia="Times New Roman" w:hAnsi="Verdana" w:cs="Times New Roman"/>
          <w:sz w:val="24"/>
          <w:szCs w:val="24"/>
        </w:rPr>
        <w:t>” and “outreach” plans, collect data and prepare reports</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Excellent oral and written communication skills</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Must have a valid driver’s license and transportation</w:t>
      </w:r>
    </w:p>
    <w:p w:rsidR="000D031B" w:rsidRPr="000D031B" w:rsidRDefault="000D031B" w:rsidP="000D031B">
      <w:pPr>
        <w:spacing w:after="0" w:line="240" w:lineRule="auto"/>
        <w:rPr>
          <w:rFonts w:ascii="Verdana" w:eastAsia="Times New Roman" w:hAnsi="Verdana" w:cs="Times New Roman"/>
          <w:sz w:val="24"/>
          <w:szCs w:val="24"/>
        </w:rPr>
      </w:pPr>
      <w:r w:rsidRPr="000D031B">
        <w:rPr>
          <w:rFonts w:ascii="Verdana" w:eastAsia="Times New Roman" w:hAnsi="Verdana" w:cs="Times New Roman"/>
          <w:sz w:val="24"/>
          <w:szCs w:val="24"/>
        </w:rPr>
        <w:t>•</w:t>
      </w:r>
      <w:r w:rsidRPr="000D031B">
        <w:rPr>
          <w:rFonts w:ascii="Verdana" w:eastAsia="Times New Roman" w:hAnsi="Verdana" w:cs="Times New Roman"/>
          <w:sz w:val="24"/>
          <w:szCs w:val="24"/>
        </w:rPr>
        <w:tab/>
        <w:t>Must be proficient in MS Word, MS Excel, and become proficient in electronic medical record database software</w:t>
      </w:r>
    </w:p>
    <w:p w:rsidR="00CB7346" w:rsidRDefault="00CB7346"/>
    <w:sectPr w:rsidR="00CB73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1B" w:rsidRDefault="000D031B" w:rsidP="000D031B">
      <w:pPr>
        <w:spacing w:after="0" w:line="240" w:lineRule="auto"/>
      </w:pPr>
      <w:r>
        <w:separator/>
      </w:r>
    </w:p>
  </w:endnote>
  <w:endnote w:type="continuationSeparator" w:id="0">
    <w:p w:rsidR="000D031B" w:rsidRDefault="000D031B" w:rsidP="000D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1B" w:rsidRDefault="000D031B" w:rsidP="000D031B">
      <w:pPr>
        <w:spacing w:after="0" w:line="240" w:lineRule="auto"/>
      </w:pPr>
      <w:r>
        <w:separator/>
      </w:r>
    </w:p>
  </w:footnote>
  <w:footnote w:type="continuationSeparator" w:id="0">
    <w:p w:rsidR="000D031B" w:rsidRDefault="000D031B" w:rsidP="000D0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1B" w:rsidRPr="000D031B" w:rsidRDefault="000D031B" w:rsidP="000D031B">
    <w:pPr>
      <w:pStyle w:val="Header"/>
      <w:jc w:val="right"/>
      <w:rPr>
        <w:rFonts w:ascii="Verdana" w:hAnsi="Verdana"/>
        <w:sz w:val="24"/>
      </w:rPr>
    </w:pPr>
    <w:r w:rsidRPr="000D031B">
      <w:rPr>
        <w:rFonts w:ascii="Verdana" w:hAnsi="Verdana"/>
        <w:sz w:val="24"/>
      </w:rPr>
      <w:t>Outreach and Enrollment Specialist – Sample B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1B"/>
    <w:rsid w:val="000D031B"/>
    <w:rsid w:val="00CB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31B"/>
  </w:style>
  <w:style w:type="paragraph" w:styleId="Footer">
    <w:name w:val="footer"/>
    <w:basedOn w:val="Normal"/>
    <w:link w:val="FooterChar"/>
    <w:uiPriority w:val="99"/>
    <w:unhideWhenUsed/>
    <w:rsid w:val="000D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31B"/>
  </w:style>
  <w:style w:type="paragraph" w:styleId="Footer">
    <w:name w:val="footer"/>
    <w:basedOn w:val="Normal"/>
    <w:link w:val="FooterChar"/>
    <w:uiPriority w:val="99"/>
    <w:unhideWhenUsed/>
    <w:rsid w:val="000D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Skovgaard</dc:creator>
  <cp:lastModifiedBy>Chelsea Skovgaard</cp:lastModifiedBy>
  <cp:revision>1</cp:revision>
  <dcterms:created xsi:type="dcterms:W3CDTF">2014-06-24T21:20:00Z</dcterms:created>
  <dcterms:modified xsi:type="dcterms:W3CDTF">2014-06-24T21:23:00Z</dcterms:modified>
</cp:coreProperties>
</file>