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46" w:rsidRDefault="00C42316">
      <w:pPr>
        <w:rPr>
          <w:rFonts w:ascii="Verdana" w:eastAsia="Times New Roman" w:hAnsi="Verdana" w:cs="Times New Roman"/>
          <w:sz w:val="18"/>
          <w:szCs w:val="18"/>
        </w:rPr>
      </w:pPr>
      <w:r w:rsidRPr="00C42316">
        <w:rPr>
          <w:rFonts w:ascii="Verdana" w:eastAsia="Times New Roman" w:hAnsi="Verdana" w:cs="Times New Roman"/>
          <w:b/>
          <w:bCs/>
          <w:sz w:val="18"/>
          <w:szCs w:val="18"/>
        </w:rPr>
        <w:t>Job Description: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>[CHC]</w:t>
      </w:r>
      <w:r w:rsidRPr="00C42316">
        <w:rPr>
          <w:rFonts w:ascii="Verdana" w:eastAsia="Times New Roman" w:hAnsi="Verdana" w:cs="Times New Roman"/>
          <w:sz w:val="18"/>
          <w:szCs w:val="18"/>
        </w:rPr>
        <w:t xml:space="preserve"> offers a wide variety of programs and services to community members and patients including programs such as Medicaid, Child Health Plan +, and </w:t>
      </w:r>
      <w:r>
        <w:rPr>
          <w:rFonts w:ascii="Verdana" w:eastAsia="Times New Roman" w:hAnsi="Verdana" w:cs="Times New Roman"/>
          <w:sz w:val="18"/>
          <w:szCs w:val="18"/>
        </w:rPr>
        <w:t>[CHC]</w:t>
      </w:r>
      <w:r w:rsidRPr="00C42316">
        <w:rPr>
          <w:rFonts w:ascii="Verdana" w:eastAsia="Times New Roman" w:hAnsi="Verdana" w:cs="Times New Roman"/>
          <w:sz w:val="18"/>
          <w:szCs w:val="18"/>
        </w:rPr>
        <w:t xml:space="preserve"> Clinic Rate through a streamlined enrollment visit. The </w:t>
      </w:r>
      <w:r w:rsidRPr="00C42316">
        <w:rPr>
          <w:rFonts w:ascii="Verdana" w:eastAsia="Times New Roman" w:hAnsi="Verdana" w:cs="Times New Roman"/>
          <w:b/>
          <w:bCs/>
          <w:sz w:val="18"/>
          <w:szCs w:val="18"/>
        </w:rPr>
        <w:t>Program Enrollment Manager</w:t>
      </w:r>
      <w:r w:rsidRPr="00C42316">
        <w:rPr>
          <w:rFonts w:ascii="Verdana" w:eastAsia="Times New Roman" w:hAnsi="Verdana" w:cs="Times New Roman"/>
          <w:sz w:val="18"/>
          <w:szCs w:val="18"/>
        </w:rPr>
        <w:t xml:space="preserve"> assists the Vice President of Operations with training, supervision, coordination, team building, policy and procedure development, expansion project management, outreach/in-reach strategies and development and overall implementation of programs and services at </w:t>
      </w:r>
      <w:r>
        <w:rPr>
          <w:rFonts w:ascii="Verdana" w:eastAsia="Times New Roman" w:hAnsi="Verdana" w:cs="Times New Roman"/>
          <w:sz w:val="18"/>
          <w:szCs w:val="18"/>
        </w:rPr>
        <w:t>[CHC]</w:t>
      </w:r>
      <w:r w:rsidRPr="00C42316">
        <w:rPr>
          <w:rFonts w:ascii="Verdana" w:eastAsia="Times New Roman" w:hAnsi="Verdana" w:cs="Times New Roman"/>
          <w:sz w:val="18"/>
          <w:szCs w:val="18"/>
        </w:rPr>
        <w:t xml:space="preserve">. Adheres to the spirit of the </w:t>
      </w:r>
      <w:r>
        <w:rPr>
          <w:rFonts w:ascii="Verdana" w:eastAsia="Times New Roman" w:hAnsi="Verdana" w:cs="Times New Roman"/>
          <w:sz w:val="18"/>
          <w:szCs w:val="18"/>
        </w:rPr>
        <w:t>[CHC]</w:t>
      </w:r>
      <w:r w:rsidRPr="00C42316">
        <w:rPr>
          <w:rFonts w:ascii="Verdana" w:eastAsia="Times New Roman" w:hAnsi="Verdana" w:cs="Times New Roman"/>
          <w:sz w:val="18"/>
          <w:szCs w:val="18"/>
        </w:rPr>
        <w:t xml:space="preserve"> mission statement while performing assigned duties and demonstrates thoughtfulness and consideration of each employee. </w:t>
      </w:r>
    </w:p>
    <w:p w:rsidR="00C42316" w:rsidRDefault="00C42316">
      <w:pPr>
        <w:rPr>
          <w:rFonts w:ascii="Verdana" w:eastAsia="Times New Roman" w:hAnsi="Verdana" w:cs="Times New Roman"/>
          <w:sz w:val="18"/>
          <w:szCs w:val="18"/>
        </w:rPr>
      </w:pPr>
      <w:r w:rsidRPr="00C42316">
        <w:rPr>
          <w:rFonts w:ascii="Verdana" w:eastAsia="Times New Roman" w:hAnsi="Verdana" w:cs="Times New Roman"/>
          <w:b/>
          <w:bCs/>
          <w:sz w:val="18"/>
          <w:szCs w:val="18"/>
        </w:rPr>
        <w:t>The goals of this position are to</w:t>
      </w:r>
      <w:proofErr w:type="gramStart"/>
      <w:r w:rsidRPr="00C42316">
        <w:rPr>
          <w:rFonts w:ascii="Verdana" w:eastAsia="Times New Roman" w:hAnsi="Verdana" w:cs="Times New Roman"/>
          <w:b/>
          <w:bCs/>
          <w:sz w:val="18"/>
          <w:szCs w:val="18"/>
        </w:rPr>
        <w:t>:</w:t>
      </w:r>
      <w:proofErr w:type="gramEnd"/>
      <w:r w:rsidRPr="00C42316">
        <w:rPr>
          <w:rFonts w:ascii="Verdana" w:eastAsia="Times New Roman" w:hAnsi="Verdana" w:cs="Times New Roman"/>
          <w:sz w:val="18"/>
          <w:szCs w:val="18"/>
        </w:rPr>
        <w:br/>
        <w:t xml:space="preserve">Prepare </w:t>
      </w:r>
      <w:r>
        <w:rPr>
          <w:rFonts w:ascii="Verdana" w:eastAsia="Times New Roman" w:hAnsi="Verdana" w:cs="Times New Roman"/>
          <w:sz w:val="18"/>
          <w:szCs w:val="18"/>
        </w:rPr>
        <w:t>[CHC]</w:t>
      </w:r>
      <w:r w:rsidRPr="00C42316">
        <w:rPr>
          <w:rFonts w:ascii="Verdana" w:eastAsia="Times New Roman" w:hAnsi="Verdana" w:cs="Times New Roman"/>
          <w:sz w:val="18"/>
          <w:szCs w:val="18"/>
        </w:rPr>
        <w:t xml:space="preserve"> for insurance program expansions through the Affordable Care Act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 xml:space="preserve">Ensure that all patients are screened for eligibility, educated about and enrolled in all </w:t>
      </w:r>
      <w:r>
        <w:rPr>
          <w:rFonts w:ascii="Verdana" w:eastAsia="Times New Roman" w:hAnsi="Verdana" w:cs="Times New Roman"/>
          <w:sz w:val="18"/>
          <w:szCs w:val="18"/>
        </w:rPr>
        <w:t>[CHC]</w:t>
      </w:r>
      <w:r w:rsidRPr="00C42316">
        <w:rPr>
          <w:rFonts w:ascii="Verdana" w:eastAsia="Times New Roman" w:hAnsi="Verdana" w:cs="Times New Roman"/>
          <w:sz w:val="18"/>
          <w:szCs w:val="18"/>
        </w:rPr>
        <w:t xml:space="preserve"> programs and services whenever possible through a streamlined enrollment visit 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 xml:space="preserve">Serve as a subject matter expert and in some cases the “program lead” for </w:t>
      </w:r>
      <w:r>
        <w:rPr>
          <w:rFonts w:ascii="Verdana" w:eastAsia="Times New Roman" w:hAnsi="Verdana" w:cs="Times New Roman"/>
          <w:sz w:val="18"/>
          <w:szCs w:val="18"/>
        </w:rPr>
        <w:t>[CHC]</w:t>
      </w:r>
      <w:r w:rsidRPr="00C42316">
        <w:rPr>
          <w:rFonts w:ascii="Verdana" w:eastAsia="Times New Roman" w:hAnsi="Verdana" w:cs="Times New Roman"/>
          <w:sz w:val="18"/>
          <w:szCs w:val="18"/>
        </w:rPr>
        <w:t xml:space="preserve"> programs and services</w:t>
      </w:r>
      <w:r w:rsidRPr="00C42316">
        <w:rPr>
          <w:rFonts w:ascii="Verdana" w:eastAsia="Times New Roman" w:hAnsi="Verdana" w:cs="Times New Roman"/>
          <w:sz w:val="18"/>
          <w:szCs w:val="18"/>
        </w:rPr>
        <w:br/>
      </w:r>
      <w:r w:rsidRPr="00C42316">
        <w:rPr>
          <w:rFonts w:ascii="Verdana" w:eastAsia="Times New Roman" w:hAnsi="Verdana" w:cs="Times New Roman"/>
          <w:sz w:val="18"/>
          <w:szCs w:val="18"/>
        </w:rPr>
        <w:br/>
      </w:r>
      <w:r w:rsidRPr="00C42316">
        <w:rPr>
          <w:rFonts w:ascii="Verdana" w:eastAsia="Times New Roman" w:hAnsi="Verdana" w:cs="Times New Roman"/>
          <w:b/>
          <w:bCs/>
          <w:sz w:val="18"/>
          <w:szCs w:val="18"/>
        </w:rPr>
        <w:t>Supervision Received: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>Works under the direct supervision of the Vice President of Operations. </w:t>
      </w:r>
      <w:r w:rsidRPr="00C42316">
        <w:rPr>
          <w:rFonts w:ascii="Verdana" w:eastAsia="Times New Roman" w:hAnsi="Verdana" w:cs="Times New Roman"/>
          <w:sz w:val="18"/>
          <w:szCs w:val="18"/>
        </w:rPr>
        <w:br/>
      </w:r>
      <w:r w:rsidRPr="00C42316">
        <w:rPr>
          <w:rFonts w:ascii="Verdana" w:eastAsia="Times New Roman" w:hAnsi="Verdana" w:cs="Times New Roman"/>
          <w:sz w:val="18"/>
          <w:szCs w:val="18"/>
        </w:rPr>
        <w:br/>
      </w:r>
      <w:r w:rsidRPr="00C42316">
        <w:rPr>
          <w:rFonts w:ascii="Verdana" w:eastAsia="Times New Roman" w:hAnsi="Verdana" w:cs="Times New Roman"/>
          <w:b/>
          <w:bCs/>
          <w:sz w:val="18"/>
          <w:szCs w:val="18"/>
        </w:rPr>
        <w:t>Supervision Exercised</w:t>
      </w:r>
      <w:proofErr w:type="gramStart"/>
      <w:r w:rsidRPr="00C42316">
        <w:rPr>
          <w:rFonts w:ascii="Verdana" w:eastAsia="Times New Roman" w:hAnsi="Verdana" w:cs="Times New Roman"/>
          <w:b/>
          <w:bCs/>
          <w:sz w:val="18"/>
          <w:szCs w:val="18"/>
        </w:rPr>
        <w:t>:</w:t>
      </w:r>
      <w:proofErr w:type="gramEnd"/>
      <w:r w:rsidRPr="00C42316">
        <w:rPr>
          <w:rFonts w:ascii="Verdana" w:eastAsia="Times New Roman" w:hAnsi="Verdana" w:cs="Times New Roman"/>
          <w:sz w:val="18"/>
          <w:szCs w:val="18"/>
        </w:rPr>
        <w:br/>
        <w:t>May supervise Enrollment Specialists, Health Coverage Guides and/or Outreach Workers as necessary. </w:t>
      </w:r>
      <w:r w:rsidRPr="00C42316">
        <w:rPr>
          <w:rFonts w:ascii="Verdana" w:eastAsia="Times New Roman" w:hAnsi="Verdana" w:cs="Times New Roman"/>
          <w:sz w:val="18"/>
          <w:szCs w:val="18"/>
        </w:rPr>
        <w:br/>
      </w:r>
      <w:r w:rsidRPr="00C42316">
        <w:rPr>
          <w:rFonts w:ascii="Verdana" w:eastAsia="Times New Roman" w:hAnsi="Verdana" w:cs="Times New Roman"/>
          <w:sz w:val="18"/>
          <w:szCs w:val="18"/>
        </w:rPr>
        <w:br/>
      </w:r>
      <w:r w:rsidRPr="00C42316">
        <w:rPr>
          <w:rFonts w:ascii="Verdana" w:eastAsia="Times New Roman" w:hAnsi="Verdana" w:cs="Times New Roman"/>
          <w:b/>
          <w:bCs/>
          <w:sz w:val="18"/>
          <w:szCs w:val="18"/>
        </w:rPr>
        <w:t>Specific Duties: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 xml:space="preserve">Prepare </w:t>
      </w:r>
      <w:r>
        <w:rPr>
          <w:rFonts w:ascii="Verdana" w:eastAsia="Times New Roman" w:hAnsi="Verdana" w:cs="Times New Roman"/>
          <w:sz w:val="18"/>
          <w:szCs w:val="18"/>
        </w:rPr>
        <w:t>[CHC]</w:t>
      </w:r>
      <w:r w:rsidRPr="00C42316">
        <w:rPr>
          <w:rFonts w:ascii="Verdana" w:eastAsia="Times New Roman" w:hAnsi="Verdana" w:cs="Times New Roman"/>
          <w:sz w:val="18"/>
          <w:szCs w:val="18"/>
        </w:rPr>
        <w:t xml:space="preserve"> for insurance program expansions through the Affordable Care Act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 xml:space="preserve">Ensure that all patients are screened for eligibility, educated about and enrolled in all </w:t>
      </w:r>
      <w:r>
        <w:rPr>
          <w:rFonts w:ascii="Verdana" w:eastAsia="Times New Roman" w:hAnsi="Verdana" w:cs="Times New Roman"/>
          <w:sz w:val="18"/>
          <w:szCs w:val="18"/>
        </w:rPr>
        <w:t>[CHC]</w:t>
      </w:r>
      <w:r w:rsidRPr="00C42316">
        <w:rPr>
          <w:rFonts w:ascii="Verdana" w:eastAsia="Times New Roman" w:hAnsi="Verdana" w:cs="Times New Roman"/>
          <w:sz w:val="18"/>
          <w:szCs w:val="18"/>
        </w:rPr>
        <w:t xml:space="preserve"> programs and services whenever possible through a streamlined enrollment visit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 xml:space="preserve">Serve as a subject matter expert and in some cases the “program lead” for </w:t>
      </w:r>
      <w:r>
        <w:rPr>
          <w:rFonts w:ascii="Verdana" w:eastAsia="Times New Roman" w:hAnsi="Verdana" w:cs="Times New Roman"/>
          <w:sz w:val="18"/>
          <w:szCs w:val="18"/>
        </w:rPr>
        <w:t>[CHC]</w:t>
      </w:r>
      <w:r w:rsidRPr="00C42316">
        <w:rPr>
          <w:rFonts w:ascii="Verdana" w:eastAsia="Times New Roman" w:hAnsi="Verdana" w:cs="Times New Roman"/>
          <w:sz w:val="18"/>
          <w:szCs w:val="18"/>
        </w:rPr>
        <w:t xml:space="preserve"> programs and services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>Create and maintain a positive, recognition-based, and fun work environment for staff that results in teamwork for enrollment specialists and Health Coverage Guides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 xml:space="preserve">Act as a positive representative, influencer, and valuable contributor to external organizations such as </w:t>
      </w:r>
      <w:r>
        <w:rPr>
          <w:rFonts w:ascii="Verdana" w:eastAsia="Times New Roman" w:hAnsi="Verdana" w:cs="Times New Roman"/>
          <w:sz w:val="18"/>
          <w:szCs w:val="18"/>
        </w:rPr>
        <w:t>[PCA]</w:t>
      </w:r>
      <w:r w:rsidRPr="00C42316">
        <w:rPr>
          <w:rFonts w:ascii="Verdana" w:eastAsia="Times New Roman" w:hAnsi="Verdana" w:cs="Times New Roman"/>
          <w:sz w:val="18"/>
          <w:szCs w:val="18"/>
        </w:rPr>
        <w:t xml:space="preserve"> when required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 xml:space="preserve">Provide orientation, training and continuous quality improvement techniques for enrollment staff 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bookmarkStart w:id="0" w:name="_GoBack"/>
      <w:bookmarkEnd w:id="0"/>
      <w:r w:rsidRPr="00C42316">
        <w:rPr>
          <w:rFonts w:ascii="Verdana" w:eastAsia="Times New Roman" w:hAnsi="Verdana" w:cs="Times New Roman"/>
          <w:sz w:val="18"/>
          <w:szCs w:val="18"/>
        </w:rPr>
        <w:t>Assist Business Managers with performance reviews for enrollment staff 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 xml:space="preserve">Assist the Vice President of Operations and the Center Directors to ensure compliance with internal </w:t>
      </w:r>
      <w:r>
        <w:rPr>
          <w:rFonts w:ascii="Verdana" w:eastAsia="Times New Roman" w:hAnsi="Verdana" w:cs="Times New Roman"/>
          <w:sz w:val="18"/>
          <w:szCs w:val="18"/>
        </w:rPr>
        <w:t>[CHC]</w:t>
      </w:r>
      <w:r w:rsidRPr="00C42316">
        <w:rPr>
          <w:rFonts w:ascii="Verdana" w:eastAsia="Times New Roman" w:hAnsi="Verdana" w:cs="Times New Roman"/>
          <w:sz w:val="18"/>
          <w:szCs w:val="18"/>
        </w:rPr>
        <w:t xml:space="preserve"> policies and procedures and works with all staff in assigned sites to ensure compliance with policies and procedures regarding programs, enrollment and financial screening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>Attend relevant and required meetings (both internal and external, stakeholder meetings, forums, coalition meetings etc.) trainings and community events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 xml:space="preserve">Subscribe to program newsletters, read and approve program contracts/grant requirements and conduct other activities to serve as the subject matter expert of </w:t>
      </w:r>
      <w:r>
        <w:rPr>
          <w:rFonts w:ascii="Verdana" w:eastAsia="Times New Roman" w:hAnsi="Verdana" w:cs="Times New Roman"/>
          <w:sz w:val="18"/>
          <w:szCs w:val="18"/>
        </w:rPr>
        <w:t>[CHC]</w:t>
      </w:r>
      <w:r w:rsidRPr="00C42316">
        <w:rPr>
          <w:rFonts w:ascii="Verdana" w:eastAsia="Times New Roman" w:hAnsi="Verdana" w:cs="Times New Roman"/>
          <w:sz w:val="18"/>
          <w:szCs w:val="18"/>
        </w:rPr>
        <w:t xml:space="preserve"> programs and services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>Develop and implement enrollment training materials, presentations, training guides, policies and procedures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>Evaluate the effectiveness and competency of staff trained by means of audits, visit observation etc.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>Oversee call center scheduling of enrollment visits, make recommendations for shifts in the schedule based on community demand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>Collect data, prepare reports, compile and analyze statistics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>Maintains current knowledge and skills of all computer programs being used in the clinic site Performs other duties as assigned</w:t>
      </w:r>
    </w:p>
    <w:p w:rsidR="00C42316" w:rsidRDefault="00C42316">
      <w:r w:rsidRPr="00C42316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Knowledge, Skills, and Abilities: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>Skill in leadership, management and direct supervision of employees including administering disciplinary action and performance evaluations 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>Skill in planning, organizing, coordinating and project management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>Excellent oral and written communication skills, including presenting and speaking in public settings 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>Customer service experience including working with people in one-on-one settings and group settings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>Ability to explain and summarize detailed concepts like Medicaid Enrollment Process or Essential Health Benefits in a way that the general population can understand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>Bilingual English/Spanish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 xml:space="preserve">Knowledge of organizational policies, procedures, systems, objectives, electronic health records systems and computer systems applications (MS Office, </w:t>
      </w:r>
      <w:proofErr w:type="spellStart"/>
      <w:r w:rsidRPr="00C42316">
        <w:rPr>
          <w:rFonts w:ascii="Verdana" w:eastAsia="Times New Roman" w:hAnsi="Verdana" w:cs="Times New Roman"/>
          <w:sz w:val="18"/>
          <w:szCs w:val="18"/>
        </w:rPr>
        <w:t>Powerpoint</w:t>
      </w:r>
      <w:proofErr w:type="spellEnd"/>
      <w:r w:rsidRPr="00C42316">
        <w:rPr>
          <w:rFonts w:ascii="Verdana" w:eastAsia="Times New Roman" w:hAnsi="Verdana" w:cs="Times New Roman"/>
          <w:sz w:val="18"/>
          <w:szCs w:val="18"/>
        </w:rPr>
        <w:t>, Chrome etc.). </w:t>
      </w:r>
      <w:r w:rsidRPr="00C42316">
        <w:rPr>
          <w:rFonts w:ascii="Verdana" w:eastAsia="Times New Roman" w:hAnsi="Verdana" w:cs="Times New Roman"/>
          <w:sz w:val="18"/>
          <w:szCs w:val="18"/>
        </w:rPr>
        <w:br/>
      </w:r>
      <w:proofErr w:type="gramStart"/>
      <w:r w:rsidRPr="00C42316">
        <w:rPr>
          <w:rFonts w:ascii="Verdana" w:eastAsia="Times New Roman" w:hAnsi="Verdana" w:cs="Times New Roman"/>
          <w:sz w:val="18"/>
          <w:szCs w:val="18"/>
        </w:rPr>
        <w:t>Knowledge of clinical work flow.</w:t>
      </w:r>
      <w:proofErr w:type="gramEnd"/>
      <w:r w:rsidRPr="00C42316">
        <w:rPr>
          <w:rFonts w:ascii="Verdana" w:eastAsia="Times New Roman" w:hAnsi="Verdana" w:cs="Times New Roman"/>
          <w:sz w:val="18"/>
          <w:szCs w:val="18"/>
        </w:rPr>
        <w:t> </w:t>
      </w:r>
      <w:r w:rsidRPr="00C42316">
        <w:rPr>
          <w:rFonts w:ascii="Verdana" w:eastAsia="Times New Roman" w:hAnsi="Verdana" w:cs="Times New Roman"/>
          <w:sz w:val="18"/>
          <w:szCs w:val="18"/>
        </w:rPr>
        <w:br/>
      </w:r>
      <w:proofErr w:type="gramStart"/>
      <w:r w:rsidRPr="00C42316">
        <w:rPr>
          <w:rFonts w:ascii="Verdana" w:eastAsia="Times New Roman" w:hAnsi="Verdana" w:cs="Times New Roman"/>
          <w:sz w:val="18"/>
          <w:szCs w:val="18"/>
        </w:rPr>
        <w:t>Skill in exercising initiative, judgment, problem-solving and data driven decision-making 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>Ability to create a department atmosphere which encourages motivation, innovation and high performance.</w:t>
      </w:r>
      <w:proofErr w:type="gramEnd"/>
      <w:r w:rsidRPr="00C42316">
        <w:rPr>
          <w:rFonts w:ascii="Verdana" w:eastAsia="Times New Roman" w:hAnsi="Verdana" w:cs="Times New Roman"/>
          <w:sz w:val="18"/>
          <w:szCs w:val="18"/>
        </w:rPr>
        <w:t> </w:t>
      </w:r>
      <w:r w:rsidRPr="00C42316">
        <w:rPr>
          <w:rFonts w:ascii="Verdana" w:eastAsia="Times New Roman" w:hAnsi="Verdana" w:cs="Times New Roman"/>
          <w:sz w:val="18"/>
          <w:szCs w:val="18"/>
        </w:rPr>
        <w:br/>
      </w:r>
      <w:proofErr w:type="gramStart"/>
      <w:r w:rsidRPr="00C42316">
        <w:rPr>
          <w:rFonts w:ascii="Verdana" w:eastAsia="Times New Roman" w:hAnsi="Verdana" w:cs="Times New Roman"/>
          <w:sz w:val="18"/>
          <w:szCs w:val="18"/>
        </w:rPr>
        <w:t>Ability to delegate responsibility and authority to staff.</w:t>
      </w:r>
      <w:proofErr w:type="gramEnd"/>
      <w:r w:rsidRPr="00C42316">
        <w:rPr>
          <w:rFonts w:ascii="Verdana" w:eastAsia="Times New Roman" w:hAnsi="Verdana" w:cs="Times New Roman"/>
          <w:sz w:val="18"/>
          <w:szCs w:val="18"/>
        </w:rPr>
        <w:t> </w:t>
      </w:r>
      <w:r w:rsidRPr="00C42316">
        <w:rPr>
          <w:rFonts w:ascii="Verdana" w:eastAsia="Times New Roman" w:hAnsi="Verdana" w:cs="Times New Roman"/>
          <w:sz w:val="18"/>
          <w:szCs w:val="18"/>
        </w:rPr>
        <w:br/>
      </w:r>
      <w:proofErr w:type="gramStart"/>
      <w:r w:rsidRPr="00C42316">
        <w:rPr>
          <w:rFonts w:ascii="Verdana" w:eastAsia="Times New Roman" w:hAnsi="Verdana" w:cs="Times New Roman"/>
          <w:sz w:val="18"/>
          <w:szCs w:val="18"/>
        </w:rPr>
        <w:t>Sensitivity to low income and ethnic minority community.</w:t>
      </w:r>
      <w:proofErr w:type="gramEnd"/>
      <w:r w:rsidRPr="00C42316">
        <w:rPr>
          <w:rFonts w:ascii="Verdana" w:eastAsia="Times New Roman" w:hAnsi="Verdana" w:cs="Times New Roman"/>
          <w:sz w:val="18"/>
          <w:szCs w:val="18"/>
        </w:rPr>
        <w:t> </w:t>
      </w:r>
      <w:r w:rsidRPr="00C42316">
        <w:rPr>
          <w:rFonts w:ascii="Verdana" w:eastAsia="Times New Roman" w:hAnsi="Verdana" w:cs="Times New Roman"/>
          <w:sz w:val="18"/>
          <w:szCs w:val="18"/>
        </w:rPr>
        <w:br/>
      </w:r>
      <w:r w:rsidRPr="00C42316">
        <w:rPr>
          <w:rFonts w:ascii="Verdana" w:eastAsia="Times New Roman" w:hAnsi="Verdana" w:cs="Times New Roman"/>
          <w:sz w:val="18"/>
          <w:szCs w:val="18"/>
        </w:rPr>
        <w:br/>
      </w:r>
      <w:r w:rsidRPr="00C42316">
        <w:rPr>
          <w:rFonts w:ascii="Verdana" w:eastAsia="Times New Roman" w:hAnsi="Verdana" w:cs="Times New Roman"/>
          <w:b/>
          <w:bCs/>
          <w:sz w:val="18"/>
          <w:szCs w:val="18"/>
        </w:rPr>
        <w:t>Education</w:t>
      </w:r>
      <w:proofErr w:type="gramStart"/>
      <w:r w:rsidRPr="00C42316">
        <w:rPr>
          <w:rFonts w:ascii="Verdana" w:eastAsia="Times New Roman" w:hAnsi="Verdana" w:cs="Times New Roman"/>
          <w:b/>
          <w:bCs/>
          <w:sz w:val="18"/>
          <w:szCs w:val="18"/>
        </w:rPr>
        <w:t>:</w:t>
      </w:r>
      <w:proofErr w:type="gramEnd"/>
      <w:r w:rsidRPr="00C42316">
        <w:rPr>
          <w:rFonts w:ascii="Verdana" w:eastAsia="Times New Roman" w:hAnsi="Verdana" w:cs="Times New Roman"/>
          <w:sz w:val="18"/>
          <w:szCs w:val="18"/>
        </w:rPr>
        <w:br/>
        <w:t>Bachelor’s degree in Business Administration, Health Administration or similar field required. Experience may be substituted for higher education. </w:t>
      </w:r>
      <w:r w:rsidRPr="00C42316">
        <w:rPr>
          <w:rFonts w:ascii="Verdana" w:eastAsia="Times New Roman" w:hAnsi="Verdana" w:cs="Times New Roman"/>
          <w:sz w:val="18"/>
          <w:szCs w:val="18"/>
        </w:rPr>
        <w:br/>
      </w:r>
      <w:r w:rsidRPr="00C42316">
        <w:rPr>
          <w:rFonts w:ascii="Verdana" w:eastAsia="Times New Roman" w:hAnsi="Verdana" w:cs="Times New Roman"/>
          <w:sz w:val="18"/>
          <w:szCs w:val="18"/>
        </w:rPr>
        <w:br/>
      </w:r>
      <w:r w:rsidRPr="00C42316">
        <w:rPr>
          <w:rFonts w:ascii="Verdana" w:eastAsia="Times New Roman" w:hAnsi="Verdana" w:cs="Times New Roman"/>
          <w:b/>
          <w:bCs/>
          <w:sz w:val="18"/>
          <w:szCs w:val="18"/>
        </w:rPr>
        <w:t>Experience</w:t>
      </w:r>
      <w:proofErr w:type="gramStart"/>
      <w:r w:rsidRPr="00C42316">
        <w:rPr>
          <w:rFonts w:ascii="Verdana" w:eastAsia="Times New Roman" w:hAnsi="Verdana" w:cs="Times New Roman"/>
          <w:b/>
          <w:bCs/>
          <w:sz w:val="18"/>
          <w:szCs w:val="18"/>
        </w:rPr>
        <w:t>:</w:t>
      </w:r>
      <w:proofErr w:type="gramEnd"/>
      <w:r w:rsidRPr="00C42316">
        <w:rPr>
          <w:rFonts w:ascii="Verdana" w:eastAsia="Times New Roman" w:hAnsi="Verdana" w:cs="Times New Roman"/>
          <w:sz w:val="18"/>
          <w:szCs w:val="18"/>
        </w:rPr>
        <w:br/>
        <w:t>Five or more years of experience working with programs and services intended for low-income, underserved populations. At least two years of experience in management, leadership and direct supervision. Knowledge of Medicaid, Child Health Plan + and insurance programs required, experience working with grant programs is preferred. </w:t>
      </w:r>
      <w:r w:rsidRPr="00C42316">
        <w:rPr>
          <w:rFonts w:ascii="Verdana" w:eastAsia="Times New Roman" w:hAnsi="Verdana" w:cs="Times New Roman"/>
          <w:sz w:val="18"/>
          <w:szCs w:val="18"/>
        </w:rPr>
        <w:br/>
      </w:r>
      <w:r w:rsidRPr="00C42316">
        <w:rPr>
          <w:rFonts w:ascii="Verdana" w:eastAsia="Times New Roman" w:hAnsi="Verdana" w:cs="Times New Roman"/>
          <w:sz w:val="18"/>
          <w:szCs w:val="18"/>
        </w:rPr>
        <w:br/>
      </w:r>
      <w:r w:rsidRPr="00C42316">
        <w:rPr>
          <w:rFonts w:ascii="Verdana" w:eastAsia="Times New Roman" w:hAnsi="Verdana" w:cs="Times New Roman"/>
          <w:b/>
          <w:bCs/>
          <w:sz w:val="18"/>
          <w:szCs w:val="18"/>
        </w:rPr>
        <w:t>Licensure/Certification: </w:t>
      </w:r>
      <w:r w:rsidRPr="00C42316">
        <w:rPr>
          <w:rFonts w:ascii="Verdana" w:eastAsia="Times New Roman" w:hAnsi="Verdana" w:cs="Times New Roman"/>
          <w:sz w:val="18"/>
          <w:szCs w:val="18"/>
        </w:rPr>
        <w:br/>
        <w:t>None needed</w:t>
      </w:r>
    </w:p>
    <w:sectPr w:rsidR="00C423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16" w:rsidRDefault="00C42316" w:rsidP="00C42316">
      <w:pPr>
        <w:spacing w:after="0" w:line="240" w:lineRule="auto"/>
      </w:pPr>
      <w:r>
        <w:separator/>
      </w:r>
    </w:p>
  </w:endnote>
  <w:endnote w:type="continuationSeparator" w:id="0">
    <w:p w:rsidR="00C42316" w:rsidRDefault="00C42316" w:rsidP="00C4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16" w:rsidRDefault="00C42316" w:rsidP="00C42316">
      <w:pPr>
        <w:spacing w:after="0" w:line="240" w:lineRule="auto"/>
      </w:pPr>
      <w:r>
        <w:separator/>
      </w:r>
    </w:p>
  </w:footnote>
  <w:footnote w:type="continuationSeparator" w:id="0">
    <w:p w:rsidR="00C42316" w:rsidRDefault="00C42316" w:rsidP="00C4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16" w:rsidRPr="00C42316" w:rsidRDefault="00C42316" w:rsidP="00C42316">
    <w:pPr>
      <w:pStyle w:val="Header"/>
      <w:jc w:val="right"/>
      <w:rPr>
        <w:rFonts w:ascii="Verdana" w:hAnsi="Verdana"/>
        <w:sz w:val="24"/>
      </w:rPr>
    </w:pPr>
    <w:r w:rsidRPr="00C42316">
      <w:rPr>
        <w:rFonts w:ascii="Verdana" w:hAnsi="Verdana"/>
        <w:sz w:val="24"/>
      </w:rPr>
      <w:t>Program Enrollment Manager – Sample A (2013)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6"/>
    <w:rsid w:val="00C42316"/>
    <w:rsid w:val="00C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316"/>
  </w:style>
  <w:style w:type="paragraph" w:styleId="Footer">
    <w:name w:val="footer"/>
    <w:basedOn w:val="Normal"/>
    <w:link w:val="FooterChar"/>
    <w:uiPriority w:val="99"/>
    <w:unhideWhenUsed/>
    <w:rsid w:val="00C4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316"/>
  </w:style>
  <w:style w:type="paragraph" w:styleId="ListParagraph">
    <w:name w:val="List Paragraph"/>
    <w:basedOn w:val="Normal"/>
    <w:uiPriority w:val="34"/>
    <w:qFormat/>
    <w:rsid w:val="00C42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316"/>
  </w:style>
  <w:style w:type="paragraph" w:styleId="Footer">
    <w:name w:val="footer"/>
    <w:basedOn w:val="Normal"/>
    <w:link w:val="FooterChar"/>
    <w:uiPriority w:val="99"/>
    <w:unhideWhenUsed/>
    <w:rsid w:val="00C4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316"/>
  </w:style>
  <w:style w:type="paragraph" w:styleId="ListParagraph">
    <w:name w:val="List Paragraph"/>
    <w:basedOn w:val="Normal"/>
    <w:uiPriority w:val="34"/>
    <w:qFormat/>
    <w:rsid w:val="00C4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Skovgaard</dc:creator>
  <cp:lastModifiedBy>Chelsea Skovgaard</cp:lastModifiedBy>
  <cp:revision>1</cp:revision>
  <dcterms:created xsi:type="dcterms:W3CDTF">2014-06-24T21:24:00Z</dcterms:created>
  <dcterms:modified xsi:type="dcterms:W3CDTF">2014-06-24T21:27:00Z</dcterms:modified>
</cp:coreProperties>
</file>